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8D" w:rsidRPr="00C36EC5" w:rsidRDefault="001E34D5" w:rsidP="006C70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Конспект беседы</w:t>
      </w:r>
      <w:r w:rsidR="006C708D"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 xml:space="preserve"> по </w:t>
      </w:r>
      <w:proofErr w:type="spellStart"/>
      <w:r w:rsidR="006C708D"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ознокомлению</w:t>
      </w:r>
      <w:proofErr w:type="spellEnd"/>
      <w:r w:rsidR="006C708D"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 xml:space="preserve"> дет</w:t>
      </w:r>
      <w:r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ей с творчеством Н. Носова</w:t>
      </w:r>
    </w:p>
    <w:p w:rsidR="006C708D" w:rsidRPr="00C36EC5" w:rsidRDefault="006C708D" w:rsidP="006C70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 w:rsidRPr="00C36EC5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«Волшебник и друг детей»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Цели: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познакомить детей с творчеством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Н.Носова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Посредством рассказов «Автомобиль» и «Метро» закрепить правила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поведения на улице;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расширить представления о транспортных средствах;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побуждать детей правильно понимать нравственный смысл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изображенного</w:t>
      </w:r>
      <w:proofErr w:type="gram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мотивированно оценивать поступки героев.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u w:val="single"/>
          <w:lang w:eastAsia="ru-RU"/>
        </w:rPr>
        <w:t>Демонстрационный материал:</w:t>
      </w:r>
      <w:bookmarkStart w:id="0" w:name="_GoBack"/>
      <w:bookmarkEnd w:id="0"/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портрет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Н.Носова</w:t>
      </w:r>
      <w:proofErr w:type="spellEnd"/>
      <w:r w:rsidR="001E34D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интерактивной доске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; иллюстрации на тему «Транспорт»; книги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Н.Носова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C708D" w:rsidRPr="006C708D" w:rsidRDefault="001E34D5" w:rsidP="006C708D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1"/>
          <w:sz w:val="28"/>
          <w:szCs w:val="28"/>
          <w:lang w:eastAsia="ru-RU"/>
        </w:rPr>
        <w:t>Ход беседы</w:t>
      </w:r>
      <w:r w:rsidR="006C708D" w:rsidRPr="006C708D">
        <w:rPr>
          <w:rFonts w:ascii="Times New Roman" w:eastAsia="Times New Roman" w:hAnsi="Times New Roman" w:cs="Times New Roman"/>
          <w:b/>
          <w:bCs/>
          <w:color w:val="303F50"/>
          <w:spacing w:val="-1"/>
          <w:sz w:val="28"/>
          <w:szCs w:val="28"/>
          <w:lang w:eastAsia="ru-RU"/>
        </w:rPr>
        <w:t>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</w:t>
      </w: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Волшебники, как известно, бывают разные: добрые или злые. Николай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Николаевич Носов был добрым волшебником, потому что владел таинственным «золотым ключиком» к сердцам миллионов маленьких граждан нашей страны и всей планеты.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i/>
          <w:iCs/>
          <w:color w:val="303F50"/>
          <w:spacing w:val="-1"/>
          <w:sz w:val="28"/>
          <w:szCs w:val="28"/>
          <w:lang w:eastAsia="ru-RU"/>
        </w:rPr>
        <w:t>(Выставляется портрет писателя.)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а как вы думаете, кто такие фантазеры?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вы любите фантазировать?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Николай Носов тоже любил фантазировать. И один из сборников так и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называется «Фантазеры».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Фантазия Носова подарила нам знаменитого Незнайку. Давайте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вспомним удивительные приключения Незнайки и его друзей.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Казалось бы, ну и что особенного - веселые человечки, смешные приключения, но нет: «Сказка - ложь, да в ней намек, добрым молодцам урок!» Как вы понимаете эти слова?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литературный герой имеет человеческие качества -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 положительные или отрицательные, которые одобряются или высмеиваются.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Герои произведений Носова восхищают нас силой человеческого разума, стремлением к знаниям, справедливостью. А еще в книгах этого замечательного автора много доброго юмора, что также дает нам 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положительные эмоции и является хорошим средством воспитания полезных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качеств.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Родился Николай Носов в городе Киеве. Его отец исполнял на эстраде 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песни, а когда их запретили, стал работать плотником, кассиром в сберкассе.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lastRenderedPageBreak/>
        <w:t>В годы учения в гимназии Носов увлекался музыкой, пением, любительским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театром, а также химией, шахматами, радиоделом, электротехникой, фотографией.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Николай Носов не сразу стал писателем. Он хотел стать «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знайкой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- знать все обо всем. Переменил много занятий: был газетным торговцем, 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чернорабочим, землекопом, косарем, возчиком бревен. Во время войны он создавал кинофильмы для Советской Армии. Затем появились его первые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рассказы для детей: «Затейники», «Живая шляпа», «Огурцы» и др.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Далее проводится небольшая беседа о ранее прочитанных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произведениях.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Какие рассказы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Н.Носова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вам знакомы? О чем в них рассказывается?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 xml:space="preserve">Некоторые знакомые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Н.Носова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 xml:space="preserve"> </w:t>
      </w:r>
      <w:proofErr w:type="gramStart"/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шутя</w:t>
      </w:r>
      <w:proofErr w:type="gramEnd"/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 xml:space="preserve"> говорили, что он шагнул на первую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ступеньку, а затем зашагал вверх по высоким ступеням талантливой литературы. И добрался до вершин большого успеха, завоевал любовь читателей всех возрастов. Любили его не только ребята, но и их мамы и папы, бабушки и дедушки.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Николаю Николаевичу Носову приходило очень много писем, в которых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читатели просили его рассказать о себе, о своей жизни. Их было так много, что он не мог всем ответить по почте. И тогда он написал повесть о себе, и 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называется она «Тайна на дне колодца». Из этой повести мы можем узнать о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детстве писателя, увидеть, как он рос, чем интересовался в жизни.</w:t>
      </w:r>
    </w:p>
    <w:p w:rsidR="006C708D" w:rsidRPr="006C708D" w:rsidRDefault="006C708D" w:rsidP="006C708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</w:t>
      </w: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Николай Носов считал, что добро должно повсюду торжествовать, а</w:t>
      </w: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br/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зло быть побеждено. Ребята, как вы считаете? Почему?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(Беседа на тему добра и зла, опираясь на ответы детей.)</w:t>
      </w:r>
    </w:p>
    <w:p w:rsidR="006C708D" w:rsidRPr="006C708D" w:rsidRDefault="006C708D" w:rsidP="006C708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-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Сегодня мы прочитаем еще два рассказа </w:t>
      </w:r>
      <w:proofErr w:type="spellStart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Н.Носова</w:t>
      </w:r>
      <w:proofErr w:type="spellEnd"/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Послушайте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внимательно первый из них - «Автомобиль» - подумайте, чему хочет научить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br/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писатель.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 xml:space="preserve">Чтение и беседа о </w:t>
      </w:r>
      <w:proofErr w:type="gramStart"/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прочитанном</w:t>
      </w:r>
      <w:proofErr w:type="gramEnd"/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: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как бы вы назвали этот рассказ? Почему?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вы считаете, герои рассказа поступили правильно, написав письмо?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почему они решили его написать, какие чувства толкнули их на это?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бы вы поступили в такой ситуации?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почему, же друзья попали в неприятную ситуацию?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А вы знаете правила безопасного поведения на улице? Давайте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вспомним их.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Как вы думаете, это веселая, смешная история или грустная, печальная?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Почему?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Рассказ убедил нас в том, что незнание и баловство не приведут к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добру.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Есть у Николая Носова еще один замечательный рассказ «Метро».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Послушайте, какая забавная история произошла с его героями.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рассказа и беседа: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Какое название вы бы дали этому рассказу? Почему?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называется лестница, которая сама возит?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Какая станция метро ближайшая от вашего дома?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вы знаете о правилах поведения в метро?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надо было поступить нашим героям?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pacing w:val="-2"/>
          <w:sz w:val="28"/>
          <w:szCs w:val="28"/>
          <w:lang w:eastAsia="ru-RU"/>
        </w:rPr>
        <w:t>Теперь, ребята, вы поняли, что не все веселые истории написаны для </w:t>
      </w:r>
      <w:r w:rsidRPr="006C708D">
        <w:rPr>
          <w:rFonts w:ascii="Times New Roman" w:eastAsia="Times New Roman" w:hAnsi="Times New Roman" w:cs="Times New Roman"/>
          <w:color w:val="303F50"/>
          <w:spacing w:val="-1"/>
          <w:sz w:val="28"/>
          <w:szCs w:val="28"/>
          <w:lang w:eastAsia="ru-RU"/>
        </w:rPr>
        <w:t>смеха и веселья, чаще всего в таких рассказах и стихах есть поучительный </w:t>
      </w: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смысл.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Какие рассказы вам больше всего запомнились?</w:t>
      </w:r>
    </w:p>
    <w:p w:rsidR="006C708D" w:rsidRPr="006C708D" w:rsidRDefault="006C708D" w:rsidP="006C708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C708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Чему нас учат рассказы Носова?</w:t>
      </w:r>
    </w:p>
    <w:p w:rsidR="004F743D" w:rsidRDefault="00C36EC5"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Вот и подошла к концу наша увлекательная беседа. В следующий раз мы с вами познакомимся с произведениями других детских писателей.</w:t>
      </w:r>
    </w:p>
    <w:sectPr w:rsidR="004F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3"/>
    <w:rsid w:val="001E34D5"/>
    <w:rsid w:val="004F743D"/>
    <w:rsid w:val="006C708D"/>
    <w:rsid w:val="009549E3"/>
    <w:rsid w:val="00C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2020-01-15T07:50:00Z</cp:lastPrinted>
  <dcterms:created xsi:type="dcterms:W3CDTF">2020-01-15T07:47:00Z</dcterms:created>
  <dcterms:modified xsi:type="dcterms:W3CDTF">2020-01-23T08:28:00Z</dcterms:modified>
</cp:coreProperties>
</file>